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80" w:rsidRPr="00D37C4E" w:rsidRDefault="00763F80" w:rsidP="00763F80">
      <w:pPr>
        <w:jc w:val="center"/>
        <w:rPr>
          <w:sz w:val="28"/>
          <w:szCs w:val="28"/>
        </w:rPr>
      </w:pPr>
      <w:r w:rsidRPr="00D37C4E">
        <w:rPr>
          <w:sz w:val="28"/>
          <w:szCs w:val="28"/>
        </w:rPr>
        <w:t>OBECNÍ ÚŘAD ŽÁKOVICE</w:t>
      </w:r>
    </w:p>
    <w:p w:rsidR="00763F80" w:rsidRPr="00D37C4E" w:rsidRDefault="00763F80" w:rsidP="00763F80">
      <w:pPr>
        <w:jc w:val="center"/>
        <w:rPr>
          <w:sz w:val="28"/>
          <w:szCs w:val="28"/>
        </w:rPr>
      </w:pPr>
      <w:r w:rsidRPr="00D37C4E">
        <w:rPr>
          <w:sz w:val="28"/>
          <w:szCs w:val="28"/>
        </w:rPr>
        <w:t xml:space="preserve">Žákovice </w:t>
      </w:r>
      <w:proofErr w:type="gramStart"/>
      <w:r w:rsidRPr="00D37C4E">
        <w:rPr>
          <w:sz w:val="28"/>
          <w:szCs w:val="28"/>
        </w:rPr>
        <w:t>č.100</w:t>
      </w:r>
      <w:proofErr w:type="gramEnd"/>
      <w:r w:rsidRPr="00D37C4E">
        <w:rPr>
          <w:sz w:val="28"/>
          <w:szCs w:val="28"/>
        </w:rPr>
        <w:t>, 753 54 Žákovice</w:t>
      </w:r>
    </w:p>
    <w:p w:rsidR="00B72FF8" w:rsidRPr="001F09BE" w:rsidRDefault="00B72FF8" w:rsidP="00B72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1F09BE">
        <w:rPr>
          <w:rFonts w:ascii="Microsoft Sans Serif" w:eastAsia="Times New Roman" w:hAnsi="Microsoft Sans Serif" w:cs="Microsoft Sans Serif"/>
          <w:noProof/>
          <w:color w:val="FF0000"/>
          <w:sz w:val="17"/>
          <w:szCs w:val="17"/>
          <w:lang w:eastAsia="cs-CZ"/>
        </w:rPr>
        <w:drawing>
          <wp:inline distT="0" distB="0" distL="0" distR="0">
            <wp:extent cx="6567805" cy="14605"/>
            <wp:effectExtent l="0" t="0" r="4445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8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9BE" w:rsidRPr="00422279" w:rsidRDefault="00B72FF8" w:rsidP="001F09BE">
      <w:pPr>
        <w:widowControl w:val="0"/>
        <w:tabs>
          <w:tab w:val="right" w:pos="10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422279">
        <w:rPr>
          <w:rFonts w:ascii="Arial" w:eastAsia="Times New Roman" w:hAnsi="Arial" w:cs="Arial"/>
          <w:color w:val="000000" w:themeColor="text1"/>
          <w:lang w:eastAsia="cs-CZ"/>
        </w:rPr>
        <w:t xml:space="preserve">Č. j: </w:t>
      </w:r>
      <w:r w:rsidR="00422279">
        <w:rPr>
          <w:rFonts w:ascii="Arial" w:eastAsia="Times New Roman" w:hAnsi="Arial" w:cs="Arial"/>
          <w:color w:val="000000" w:themeColor="text1"/>
          <w:lang w:eastAsia="cs-CZ"/>
        </w:rPr>
        <w:t>350/2023</w:t>
      </w:r>
      <w:r w:rsidRPr="00422279">
        <w:rPr>
          <w:rFonts w:ascii="Arial" w:eastAsia="Times New Roman" w:hAnsi="Arial" w:cs="Arial"/>
          <w:color w:val="000000" w:themeColor="text1"/>
          <w:lang w:eastAsia="cs-CZ"/>
        </w:rPr>
        <w:tab/>
      </w:r>
    </w:p>
    <w:p w:rsidR="00763F80" w:rsidRPr="00D37C4E" w:rsidRDefault="00763F80" w:rsidP="00763F80">
      <w:pPr>
        <w:tabs>
          <w:tab w:val="right" w:pos="10200"/>
        </w:tabs>
        <w:spacing w:after="0"/>
      </w:pPr>
      <w:r w:rsidRPr="00D37C4E">
        <w:t xml:space="preserve">Oprávněná úřední osoba: Doc. </w:t>
      </w:r>
      <w:proofErr w:type="spellStart"/>
      <w:proofErr w:type="gramStart"/>
      <w:r w:rsidRPr="00D37C4E">
        <w:t>ing.arch</w:t>
      </w:r>
      <w:proofErr w:type="spellEnd"/>
      <w:r w:rsidRPr="00D37C4E">
        <w:t>.</w:t>
      </w:r>
      <w:proofErr w:type="gramEnd"/>
      <w:r w:rsidRPr="00D37C4E">
        <w:t xml:space="preserve"> V. Šilhánková, Ph.D.</w:t>
      </w:r>
    </w:p>
    <w:p w:rsidR="00763F80" w:rsidRPr="00D37C4E" w:rsidRDefault="00763F80" w:rsidP="00763F80">
      <w:pPr>
        <w:spacing w:after="0"/>
      </w:pPr>
      <w:r w:rsidRPr="00D37C4E">
        <w:t xml:space="preserve">E-mail: </w:t>
      </w:r>
      <w:hyperlink r:id="rId6" w:history="1">
        <w:r w:rsidRPr="00D37C4E">
          <w:t>starosta.zakovice@seznam.cz</w:t>
        </w:r>
      </w:hyperlink>
    </w:p>
    <w:p w:rsidR="00763F80" w:rsidRPr="00D37C4E" w:rsidRDefault="00763F80" w:rsidP="00763F80">
      <w:pPr>
        <w:spacing w:after="0"/>
      </w:pPr>
      <w:r w:rsidRPr="00D37C4E">
        <w:t>Telefon: 724 075 231</w:t>
      </w:r>
    </w:p>
    <w:p w:rsidR="00763F80" w:rsidRPr="00D37C4E" w:rsidRDefault="00763F80" w:rsidP="00763F80">
      <w:pPr>
        <w:spacing w:after="0"/>
        <w:rPr>
          <w:b/>
          <w:bCs/>
          <w:sz w:val="40"/>
          <w:szCs w:val="40"/>
          <w:lang w:val="pl-PL"/>
        </w:rPr>
      </w:pPr>
      <w:r w:rsidRPr="00D37C4E">
        <w:t xml:space="preserve">Datum: </w:t>
      </w:r>
      <w:proofErr w:type="gramStart"/>
      <w:r>
        <w:t>18.9.2023</w:t>
      </w:r>
      <w:proofErr w:type="gramEnd"/>
    </w:p>
    <w:p w:rsidR="00B72FF8" w:rsidRPr="00534500" w:rsidRDefault="00B72FF8" w:rsidP="00B72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pacing w:val="60"/>
          <w:sz w:val="40"/>
          <w:szCs w:val="40"/>
          <w:lang w:eastAsia="cs-CZ"/>
        </w:rPr>
      </w:pPr>
    </w:p>
    <w:p w:rsidR="00F56C17" w:rsidRPr="00534500" w:rsidRDefault="00F56C17" w:rsidP="00F56C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FF"/>
          <w:lang w:eastAsia="cs-CZ"/>
        </w:rPr>
      </w:pPr>
    </w:p>
    <w:p w:rsidR="001F09BE" w:rsidRPr="00534500" w:rsidRDefault="001F09BE" w:rsidP="00F56C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FF"/>
          <w:lang w:eastAsia="cs-CZ"/>
        </w:rPr>
      </w:pPr>
    </w:p>
    <w:p w:rsidR="001F09BE" w:rsidRPr="00534500" w:rsidRDefault="001F09BE" w:rsidP="001F09BE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cs-CZ"/>
        </w:rPr>
      </w:pPr>
      <w:r w:rsidRPr="00534500">
        <w:rPr>
          <w:rFonts w:ascii="Arial" w:eastAsia="Times New Roman" w:hAnsi="Arial" w:cs="Arial"/>
          <w:b/>
          <w:bCs/>
          <w:kern w:val="28"/>
          <w:sz w:val="28"/>
          <w:szCs w:val="28"/>
          <w:lang w:eastAsia="cs-CZ"/>
        </w:rPr>
        <w:t>VEŘEJNÁ VYHLÁŠKA</w:t>
      </w:r>
    </w:p>
    <w:p w:rsidR="001F09BE" w:rsidRPr="00534500" w:rsidRDefault="001F09BE" w:rsidP="001F09BE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cs-CZ"/>
        </w:rPr>
      </w:pPr>
      <w:r w:rsidRPr="00534500">
        <w:rPr>
          <w:rFonts w:ascii="Arial" w:eastAsia="Times New Roman" w:hAnsi="Arial" w:cs="Arial"/>
          <w:b/>
          <w:bCs/>
          <w:kern w:val="28"/>
          <w:sz w:val="28"/>
          <w:szCs w:val="28"/>
          <w:lang w:eastAsia="cs-CZ"/>
        </w:rPr>
        <w:t>OZNÁMENÍ O KONÁNÍ VEŘEJNÉHO PROJEDNÁNÍ</w:t>
      </w:r>
    </w:p>
    <w:p w:rsidR="001F09BE" w:rsidRPr="00534500" w:rsidRDefault="001F09BE" w:rsidP="001F09B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28"/>
          <w:lang w:eastAsia="cs-CZ"/>
        </w:rPr>
      </w:pPr>
      <w:r w:rsidRPr="00534500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A DORUČENÍ </w:t>
      </w:r>
      <w:r w:rsidRPr="00534500">
        <w:rPr>
          <w:rFonts w:ascii="Arial" w:eastAsia="Times New Roman" w:hAnsi="Arial" w:cs="Arial"/>
          <w:b/>
          <w:bCs/>
          <w:kern w:val="28"/>
          <w:sz w:val="28"/>
          <w:szCs w:val="28"/>
          <w:lang w:eastAsia="cs-CZ"/>
        </w:rPr>
        <w:t xml:space="preserve">NÁVRHU ZMĚNY Č. </w:t>
      </w:r>
      <w:r w:rsidR="00534500">
        <w:rPr>
          <w:rFonts w:ascii="Arial" w:eastAsia="Times New Roman" w:hAnsi="Arial" w:cs="Arial"/>
          <w:b/>
          <w:bCs/>
          <w:kern w:val="28"/>
          <w:sz w:val="28"/>
          <w:szCs w:val="28"/>
          <w:lang w:eastAsia="cs-CZ"/>
        </w:rPr>
        <w:t>2</w:t>
      </w:r>
      <w:r w:rsidRPr="00534500">
        <w:rPr>
          <w:rFonts w:ascii="Arial" w:eastAsia="Times New Roman" w:hAnsi="Arial" w:cs="Arial"/>
          <w:b/>
          <w:bCs/>
          <w:kern w:val="28"/>
          <w:sz w:val="28"/>
          <w:szCs w:val="28"/>
          <w:lang w:eastAsia="cs-CZ"/>
        </w:rPr>
        <w:t xml:space="preserve"> ÚZEMNÍHO PLÁNU ŽÁKOVICE</w:t>
      </w:r>
    </w:p>
    <w:p w:rsidR="001F09BE" w:rsidRPr="00534500" w:rsidRDefault="001F09BE" w:rsidP="001F09B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534500">
        <w:rPr>
          <w:rFonts w:ascii="Arial" w:eastAsia="Times New Roman" w:hAnsi="Arial" w:cs="Arial"/>
          <w:lang w:eastAsia="cs-CZ"/>
        </w:rPr>
        <w:t>(zkrácený postup pořizování)</w:t>
      </w:r>
    </w:p>
    <w:p w:rsidR="001F09BE" w:rsidRPr="00534500" w:rsidRDefault="001F09BE" w:rsidP="001F09B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1F09BE" w:rsidRPr="00D81E36" w:rsidRDefault="001F09BE" w:rsidP="001F09BE">
      <w:pPr>
        <w:ind w:firstLine="708"/>
        <w:jc w:val="both"/>
        <w:rPr>
          <w:rFonts w:ascii="Arial" w:eastAsia="Times New Roman" w:hAnsi="Arial" w:cs="Arial"/>
          <w:b/>
          <w:lang w:eastAsia="cs-CZ"/>
        </w:rPr>
      </w:pPr>
      <w:r w:rsidRPr="00D81E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81E36">
        <w:rPr>
          <w:rFonts w:ascii="Arial" w:hAnsi="Arial" w:cs="Arial"/>
        </w:rPr>
        <w:t>Obecní úřad Žákovice, jako pořizovatel územně plánovací dokumentace Obce Žákovice, dle § 6 odst. 2, zákona č. 183/2006 Sb., o územním plánování a stavebním řádu ve znění pozdějších předpisů (dále jen "stavební</w:t>
      </w:r>
      <w:r w:rsidRPr="00D81E36">
        <w:rPr>
          <w:rFonts w:ascii="Arial" w:hAnsi="Arial" w:cs="Arial"/>
          <w:color w:val="000000"/>
        </w:rPr>
        <w:t xml:space="preserve"> zákon"), splňující kvalifikační požadavky pro výkon územně plánovací činnosti podle § 24 stavebního zákona,</w:t>
      </w:r>
      <w:r w:rsidRPr="00D81E36">
        <w:rPr>
          <w:rFonts w:ascii="Arial" w:eastAsia="Times New Roman" w:hAnsi="Arial" w:cs="Arial"/>
          <w:lang w:eastAsia="cs-CZ"/>
        </w:rPr>
        <w:t xml:space="preserve"> zajistil v souladu s § 55b  odst. 1 stavebního zákona</w:t>
      </w:r>
      <w:r w:rsidR="00815703" w:rsidRPr="00D81E36">
        <w:rPr>
          <w:rFonts w:ascii="Arial" w:eastAsia="Times New Roman" w:hAnsi="Arial" w:cs="Arial"/>
          <w:lang w:eastAsia="cs-CZ"/>
        </w:rPr>
        <w:t>,</w:t>
      </w:r>
      <w:r w:rsidR="00534500" w:rsidRPr="00D81E36">
        <w:rPr>
          <w:rFonts w:ascii="Arial" w:eastAsia="Times New Roman" w:hAnsi="Arial" w:cs="Arial"/>
          <w:lang w:eastAsia="cs-CZ"/>
        </w:rPr>
        <w:t xml:space="preserve"> </w:t>
      </w:r>
      <w:r w:rsidRPr="00D81E36">
        <w:rPr>
          <w:rFonts w:ascii="Arial" w:eastAsia="Times New Roman" w:hAnsi="Arial" w:cs="Arial"/>
          <w:lang w:eastAsia="cs-CZ"/>
        </w:rPr>
        <w:t xml:space="preserve">zpracování </w:t>
      </w:r>
      <w:r w:rsidRPr="00D81E36">
        <w:rPr>
          <w:rFonts w:ascii="Arial" w:eastAsia="Times New Roman" w:hAnsi="Arial" w:cs="Arial"/>
          <w:b/>
          <w:lang w:eastAsia="cs-CZ"/>
        </w:rPr>
        <w:t xml:space="preserve">návrhu změny č. </w:t>
      </w:r>
      <w:r w:rsidR="00534500" w:rsidRPr="00D81E36">
        <w:rPr>
          <w:rFonts w:ascii="Arial" w:eastAsia="Times New Roman" w:hAnsi="Arial" w:cs="Arial"/>
          <w:b/>
          <w:lang w:eastAsia="cs-CZ"/>
        </w:rPr>
        <w:t>2</w:t>
      </w:r>
      <w:r w:rsidRPr="00D81E36">
        <w:rPr>
          <w:rFonts w:ascii="Arial" w:eastAsia="Times New Roman" w:hAnsi="Arial" w:cs="Arial"/>
          <w:b/>
          <w:lang w:eastAsia="cs-CZ"/>
        </w:rPr>
        <w:t xml:space="preserve"> Územního plánu Žákovice (dále jen „Změna č. </w:t>
      </w:r>
      <w:r w:rsidR="00534500" w:rsidRPr="00D81E36">
        <w:rPr>
          <w:rFonts w:ascii="Arial" w:eastAsia="Times New Roman" w:hAnsi="Arial" w:cs="Arial"/>
          <w:b/>
          <w:lang w:eastAsia="cs-CZ"/>
        </w:rPr>
        <w:t>2</w:t>
      </w:r>
      <w:r w:rsidRPr="00D81E36">
        <w:rPr>
          <w:rFonts w:ascii="Arial" w:eastAsia="Times New Roman" w:hAnsi="Arial" w:cs="Arial"/>
          <w:b/>
          <w:lang w:eastAsia="cs-CZ"/>
        </w:rPr>
        <w:t>“).</w:t>
      </w:r>
    </w:p>
    <w:p w:rsidR="001F09BE" w:rsidRPr="00D81E36" w:rsidRDefault="001F09BE" w:rsidP="001F09BE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D81E36">
        <w:rPr>
          <w:rFonts w:ascii="Arial" w:eastAsia="Times New Roman" w:hAnsi="Arial" w:cs="Arial"/>
          <w:lang w:eastAsia="cs-CZ"/>
        </w:rPr>
        <w:t xml:space="preserve">Pořizovatel </w:t>
      </w:r>
      <w:r w:rsidRPr="00D81E36">
        <w:rPr>
          <w:rFonts w:ascii="Arial" w:eastAsia="Times New Roman" w:hAnsi="Arial" w:cs="Arial"/>
          <w:color w:val="000000"/>
          <w:lang w:eastAsia="cs-CZ"/>
        </w:rPr>
        <w:t xml:space="preserve">v souladu s ustanovením § 22 odst. 1 stavebního zákona a § 52 odst. 1 stavebního zákona, ve spojení s § 171 zákona č. 500/2004 Sb., správní řád, ve znění pozdějších předpisů (dále jen „správní řád“), oznamuje, že </w:t>
      </w:r>
      <w:r w:rsidRPr="00D81E36">
        <w:rPr>
          <w:rFonts w:ascii="Arial" w:eastAsia="Times New Roman" w:hAnsi="Arial" w:cs="Arial"/>
          <w:b/>
          <w:color w:val="000000"/>
          <w:lang w:eastAsia="cs-CZ"/>
        </w:rPr>
        <w:t>veřejné projednání</w:t>
      </w:r>
      <w:r w:rsidRPr="00D81E3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D81E36">
        <w:rPr>
          <w:rFonts w:ascii="Arial" w:eastAsia="Times New Roman" w:hAnsi="Arial" w:cs="Arial"/>
          <w:b/>
          <w:color w:val="000000"/>
          <w:lang w:eastAsia="cs-CZ"/>
        </w:rPr>
        <w:t xml:space="preserve">Změny č. </w:t>
      </w:r>
      <w:r w:rsidR="00534500" w:rsidRPr="00D81E36">
        <w:rPr>
          <w:rFonts w:ascii="Arial" w:eastAsia="Times New Roman" w:hAnsi="Arial" w:cs="Arial"/>
          <w:b/>
          <w:color w:val="000000"/>
          <w:lang w:eastAsia="cs-CZ"/>
        </w:rPr>
        <w:t>2</w:t>
      </w:r>
      <w:r w:rsidRPr="00D81E3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D81E36">
        <w:rPr>
          <w:rFonts w:ascii="Arial" w:eastAsia="Times New Roman" w:hAnsi="Arial" w:cs="Arial"/>
          <w:b/>
          <w:bCs/>
          <w:color w:val="000000"/>
          <w:lang w:eastAsia="cs-CZ"/>
        </w:rPr>
        <w:t>spojené s odborným výkladem</w:t>
      </w:r>
      <w:r w:rsidRPr="00D81E36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D81E36">
        <w:rPr>
          <w:rFonts w:ascii="Arial" w:eastAsia="Times New Roman" w:hAnsi="Arial" w:cs="Arial"/>
          <w:b/>
          <w:bCs/>
          <w:color w:val="000000"/>
          <w:lang w:eastAsia="cs-CZ"/>
        </w:rPr>
        <w:t>se bude konat</w:t>
      </w:r>
    </w:p>
    <w:p w:rsidR="00763F80" w:rsidRPr="00326312" w:rsidRDefault="00763F80" w:rsidP="00763F80">
      <w:pPr>
        <w:spacing w:before="120"/>
        <w:jc w:val="center"/>
        <w:rPr>
          <w:rFonts w:ascii="Arial" w:hAnsi="Arial" w:cs="Arial"/>
          <w:b/>
          <w:color w:val="000000" w:themeColor="text1"/>
        </w:rPr>
      </w:pPr>
      <w:proofErr w:type="gramStart"/>
      <w:r w:rsidRPr="00326312">
        <w:rPr>
          <w:rFonts w:ascii="Arial" w:hAnsi="Arial" w:cs="Arial"/>
          <w:b/>
          <w:color w:val="000000" w:themeColor="text1"/>
        </w:rPr>
        <w:t>2.1</w:t>
      </w:r>
      <w:r w:rsidR="00DF5D18" w:rsidRPr="00326312">
        <w:rPr>
          <w:rFonts w:ascii="Arial" w:hAnsi="Arial" w:cs="Arial"/>
          <w:b/>
          <w:color w:val="000000" w:themeColor="text1"/>
        </w:rPr>
        <w:t>1</w:t>
      </w:r>
      <w:r w:rsidRPr="00326312">
        <w:rPr>
          <w:rFonts w:ascii="Arial" w:hAnsi="Arial" w:cs="Arial"/>
          <w:b/>
          <w:color w:val="000000" w:themeColor="text1"/>
        </w:rPr>
        <w:t>.2023</w:t>
      </w:r>
      <w:proofErr w:type="gramEnd"/>
      <w:r w:rsidRPr="00326312">
        <w:rPr>
          <w:rFonts w:ascii="Arial" w:hAnsi="Arial" w:cs="Arial"/>
          <w:b/>
          <w:color w:val="000000" w:themeColor="text1"/>
        </w:rPr>
        <w:t xml:space="preserve"> v 17.00 hodin</w:t>
      </w:r>
    </w:p>
    <w:p w:rsidR="00763F80" w:rsidRPr="00C42952" w:rsidRDefault="00763F80" w:rsidP="00763F80">
      <w:pPr>
        <w:spacing w:before="120"/>
        <w:jc w:val="both"/>
        <w:rPr>
          <w:rFonts w:ascii="Arial" w:hAnsi="Arial" w:cs="Arial"/>
          <w:b/>
        </w:rPr>
      </w:pPr>
      <w:r w:rsidRPr="00C42952">
        <w:rPr>
          <w:rFonts w:ascii="Arial" w:hAnsi="Arial" w:cs="Arial"/>
          <w:b/>
        </w:rPr>
        <w:t>v</w:t>
      </w:r>
      <w:r w:rsidR="00326312">
        <w:rPr>
          <w:rFonts w:ascii="Arial" w:hAnsi="Arial" w:cs="Arial"/>
          <w:b/>
        </w:rPr>
        <w:t> KD u krbu v </w:t>
      </w:r>
      <w:proofErr w:type="spellStart"/>
      <w:r w:rsidR="00326312">
        <w:rPr>
          <w:rFonts w:ascii="Arial" w:hAnsi="Arial" w:cs="Arial"/>
          <w:b/>
        </w:rPr>
        <w:t>Žákovicích</w:t>
      </w:r>
      <w:proofErr w:type="spellEnd"/>
      <w:r w:rsidR="00326312">
        <w:rPr>
          <w:rFonts w:ascii="Arial" w:hAnsi="Arial" w:cs="Arial"/>
          <w:b/>
        </w:rPr>
        <w:t xml:space="preserve">, </w:t>
      </w:r>
      <w:proofErr w:type="spellStart"/>
      <w:r w:rsidR="00326312">
        <w:rPr>
          <w:rFonts w:ascii="Arial" w:hAnsi="Arial" w:cs="Arial"/>
          <w:b/>
        </w:rPr>
        <w:t>Žákovice</w:t>
      </w:r>
      <w:proofErr w:type="spellEnd"/>
      <w:r w:rsidR="00326312">
        <w:rPr>
          <w:rFonts w:ascii="Arial" w:hAnsi="Arial" w:cs="Arial"/>
          <w:b/>
        </w:rPr>
        <w:t xml:space="preserve"> </w:t>
      </w:r>
      <w:proofErr w:type="gramStart"/>
      <w:r w:rsidR="00326312">
        <w:rPr>
          <w:rFonts w:ascii="Arial" w:hAnsi="Arial" w:cs="Arial"/>
          <w:b/>
        </w:rPr>
        <w:t>č.p.</w:t>
      </w:r>
      <w:proofErr w:type="gramEnd"/>
      <w:r w:rsidR="00326312">
        <w:rPr>
          <w:rFonts w:ascii="Arial" w:hAnsi="Arial" w:cs="Arial"/>
          <w:b/>
        </w:rPr>
        <w:t>65</w:t>
      </w:r>
      <w:r w:rsidRPr="00C42952">
        <w:rPr>
          <w:rFonts w:ascii="Arial" w:hAnsi="Arial" w:cs="Arial"/>
          <w:b/>
        </w:rPr>
        <w:t xml:space="preserve"> </w:t>
      </w:r>
    </w:p>
    <w:p w:rsidR="001F09BE" w:rsidRPr="00D81E36" w:rsidRDefault="001F09BE" w:rsidP="001F09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1F09BE" w:rsidRPr="00D81E36" w:rsidRDefault="001F09BE" w:rsidP="001F09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FF0000"/>
          <w:lang w:eastAsia="cs-CZ"/>
        </w:rPr>
      </w:pPr>
      <w:r w:rsidRPr="00D81E36">
        <w:rPr>
          <w:rFonts w:ascii="Arial" w:eastAsia="Times New Roman" w:hAnsi="Arial" w:cs="Arial"/>
          <w:color w:val="000000"/>
          <w:lang w:eastAsia="cs-CZ"/>
        </w:rPr>
        <w:t xml:space="preserve">Do tištěného návrhu Změny č. </w:t>
      </w:r>
      <w:r w:rsidR="00534500" w:rsidRPr="00D81E36">
        <w:rPr>
          <w:rFonts w:ascii="Arial" w:eastAsia="Times New Roman" w:hAnsi="Arial" w:cs="Arial"/>
          <w:color w:val="000000"/>
          <w:lang w:eastAsia="cs-CZ"/>
        </w:rPr>
        <w:t>2</w:t>
      </w:r>
      <w:r w:rsidRPr="00D81E36">
        <w:rPr>
          <w:rFonts w:ascii="Arial" w:eastAsia="Times New Roman" w:hAnsi="Arial" w:cs="Arial"/>
          <w:color w:val="000000"/>
          <w:lang w:eastAsia="cs-CZ"/>
        </w:rPr>
        <w:t xml:space="preserve"> lze </w:t>
      </w:r>
      <w:proofErr w:type="gramStart"/>
      <w:r w:rsidRPr="00D81E36">
        <w:rPr>
          <w:rFonts w:ascii="Arial" w:eastAsia="Times New Roman" w:hAnsi="Arial" w:cs="Arial"/>
          <w:color w:val="000000"/>
          <w:lang w:eastAsia="cs-CZ"/>
        </w:rPr>
        <w:t>nahlížet  na</w:t>
      </w:r>
      <w:proofErr w:type="gramEnd"/>
      <w:r w:rsidRPr="00D81E36">
        <w:rPr>
          <w:rFonts w:ascii="Arial" w:eastAsia="SimSun" w:hAnsi="Arial" w:cs="Arial"/>
          <w:color w:val="000000"/>
          <w:lang w:eastAsia="cs-CZ"/>
        </w:rPr>
        <w:t xml:space="preserve"> Obecním úřadě </w:t>
      </w:r>
      <w:proofErr w:type="spellStart"/>
      <w:r w:rsidRPr="00D81E36">
        <w:rPr>
          <w:rFonts w:ascii="Arial" w:eastAsia="SimSun" w:hAnsi="Arial" w:cs="Arial"/>
          <w:color w:val="000000"/>
          <w:lang w:eastAsia="cs-CZ"/>
        </w:rPr>
        <w:t>Žákovice</w:t>
      </w:r>
      <w:proofErr w:type="spellEnd"/>
      <w:r w:rsidR="00326312">
        <w:rPr>
          <w:rFonts w:ascii="Arial" w:eastAsia="SimSun" w:hAnsi="Arial" w:cs="Arial"/>
          <w:color w:val="000000"/>
          <w:lang w:eastAsia="cs-CZ"/>
        </w:rPr>
        <w:t xml:space="preserve"> v úřední den </w:t>
      </w:r>
      <w:proofErr w:type="spellStart"/>
      <w:r w:rsidR="00326312">
        <w:rPr>
          <w:rFonts w:ascii="Arial" w:eastAsia="SimSun" w:hAnsi="Arial" w:cs="Arial"/>
          <w:color w:val="000000"/>
          <w:lang w:eastAsia="cs-CZ"/>
        </w:rPr>
        <w:t>každe</w:t>
      </w:r>
      <w:proofErr w:type="spellEnd"/>
      <w:r w:rsidR="00326312">
        <w:rPr>
          <w:rFonts w:ascii="Arial" w:eastAsia="SimSun" w:hAnsi="Arial" w:cs="Arial"/>
          <w:color w:val="000000"/>
          <w:lang w:eastAsia="cs-CZ"/>
        </w:rPr>
        <w:t xml:space="preserve"> úterý od 17:00 do 19:00, nebo i jindy po telefonické dohodě se starostou.</w:t>
      </w:r>
      <w:r w:rsidRPr="00D81E36">
        <w:rPr>
          <w:rFonts w:ascii="Arial" w:eastAsia="SimSun" w:hAnsi="Arial" w:cs="Arial"/>
          <w:color w:val="FF0000"/>
          <w:lang w:eastAsia="cs-CZ"/>
        </w:rPr>
        <w:t xml:space="preserve"> </w:t>
      </w:r>
    </w:p>
    <w:p w:rsidR="001F09BE" w:rsidRPr="00D81E36" w:rsidRDefault="001F09BE" w:rsidP="001F09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D81E36">
        <w:rPr>
          <w:rFonts w:ascii="Arial" w:eastAsia="SimSun" w:hAnsi="Arial" w:cs="Arial"/>
          <w:color w:val="000000"/>
          <w:lang w:eastAsia="cs-CZ"/>
        </w:rPr>
        <w:t>V souladu s </w:t>
      </w:r>
      <w:proofErr w:type="spellStart"/>
      <w:r w:rsidRPr="00D81E36">
        <w:rPr>
          <w:rFonts w:ascii="Arial" w:eastAsia="SimSun" w:hAnsi="Arial" w:cs="Arial"/>
          <w:color w:val="000000"/>
          <w:lang w:eastAsia="cs-CZ"/>
        </w:rPr>
        <w:t>ust</w:t>
      </w:r>
      <w:proofErr w:type="spellEnd"/>
      <w:r w:rsidRPr="00D81E36">
        <w:rPr>
          <w:rFonts w:ascii="Arial" w:eastAsia="SimSun" w:hAnsi="Arial" w:cs="Arial"/>
          <w:color w:val="000000"/>
          <w:lang w:eastAsia="cs-CZ"/>
        </w:rPr>
        <w:t xml:space="preserve">. § 20  a  § 52 odst. 1 stavebního zákona je </w:t>
      </w:r>
      <w:proofErr w:type="gramStart"/>
      <w:r w:rsidRPr="00D81E36">
        <w:rPr>
          <w:rFonts w:ascii="Arial" w:eastAsia="SimSun" w:hAnsi="Arial" w:cs="Arial"/>
          <w:color w:val="000000"/>
          <w:lang w:eastAsia="cs-CZ"/>
        </w:rPr>
        <w:t>návrh  Změny</w:t>
      </w:r>
      <w:proofErr w:type="gramEnd"/>
      <w:r w:rsidRPr="00D81E36">
        <w:rPr>
          <w:rFonts w:ascii="Arial" w:eastAsia="SimSun" w:hAnsi="Arial" w:cs="Arial"/>
          <w:color w:val="000000"/>
          <w:lang w:eastAsia="cs-CZ"/>
        </w:rPr>
        <w:t xml:space="preserve"> č. </w:t>
      </w:r>
      <w:r w:rsidR="00534500" w:rsidRPr="00D81E36">
        <w:rPr>
          <w:rFonts w:ascii="Arial" w:eastAsia="SimSun" w:hAnsi="Arial" w:cs="Arial"/>
          <w:color w:val="000000"/>
          <w:lang w:eastAsia="cs-CZ"/>
        </w:rPr>
        <w:t>2</w:t>
      </w:r>
      <w:r w:rsidRPr="00D81E36">
        <w:rPr>
          <w:rFonts w:ascii="Arial" w:eastAsia="SimSun" w:hAnsi="Arial" w:cs="Arial"/>
          <w:color w:val="000000"/>
          <w:lang w:eastAsia="cs-CZ"/>
        </w:rPr>
        <w:t xml:space="preserve"> zveřejněn  </w:t>
      </w:r>
      <w:r w:rsidRPr="00D81E36">
        <w:rPr>
          <w:rFonts w:ascii="Arial" w:eastAsia="Times New Roman" w:hAnsi="Arial" w:cs="Arial"/>
          <w:color w:val="000000"/>
          <w:lang w:eastAsia="cs-CZ"/>
        </w:rPr>
        <w:t xml:space="preserve">způsobem umožňujícím dálkový přístup   na:  </w:t>
      </w:r>
    </w:p>
    <w:p w:rsidR="001F09BE" w:rsidRPr="00D81E36" w:rsidRDefault="001F09BE" w:rsidP="001F09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763F80" w:rsidRPr="00D42772" w:rsidRDefault="00763F80" w:rsidP="00763F80">
      <w:pPr>
        <w:jc w:val="center"/>
        <w:rPr>
          <w:rFonts w:ascii="Arial" w:hAnsi="Arial" w:cs="Arial"/>
          <w:color w:val="000000" w:themeColor="text1"/>
        </w:rPr>
      </w:pPr>
      <w:r w:rsidRPr="00D42772">
        <w:rPr>
          <w:rFonts w:ascii="Arial" w:hAnsi="Arial" w:cs="Arial"/>
          <w:i/>
          <w:color w:val="000000" w:themeColor="text1"/>
        </w:rPr>
        <w:t>https://www.zakovice.cz/uzemni-plan-zakovice</w:t>
      </w:r>
    </w:p>
    <w:p w:rsidR="00E80DD9" w:rsidRPr="00D81E36" w:rsidRDefault="00E80DD9" w:rsidP="00E80DD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D81E3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Poučení:</w:t>
      </w:r>
    </w:p>
    <w:p w:rsidR="00E80DD9" w:rsidRPr="00534500" w:rsidRDefault="00E80DD9" w:rsidP="00E80D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D81E36">
        <w:rPr>
          <w:rFonts w:ascii="Arial" w:eastAsia="Times New Roman" w:hAnsi="Arial" w:cs="Arial"/>
          <w:color w:val="000000"/>
          <w:lang w:eastAsia="cs-CZ"/>
        </w:rPr>
        <w:t xml:space="preserve">Námitky proti návrhu Změny </w:t>
      </w:r>
      <w:proofErr w:type="gramStart"/>
      <w:r w:rsidRPr="00D81E36">
        <w:rPr>
          <w:rFonts w:ascii="Arial" w:eastAsia="Times New Roman" w:hAnsi="Arial" w:cs="Arial"/>
          <w:color w:val="000000"/>
          <w:lang w:eastAsia="cs-CZ"/>
        </w:rPr>
        <w:t xml:space="preserve">č. </w:t>
      </w:r>
      <w:r w:rsidR="00534500" w:rsidRPr="00D81E36">
        <w:rPr>
          <w:rFonts w:ascii="Arial" w:eastAsia="Times New Roman" w:hAnsi="Arial" w:cs="Arial"/>
          <w:color w:val="000000"/>
          <w:lang w:eastAsia="cs-CZ"/>
        </w:rPr>
        <w:t>2</w:t>
      </w:r>
      <w:r w:rsidRPr="00D81E36">
        <w:rPr>
          <w:rFonts w:ascii="Arial" w:eastAsia="Times New Roman" w:hAnsi="Arial" w:cs="Arial"/>
          <w:color w:val="000000"/>
          <w:lang w:eastAsia="cs-CZ"/>
        </w:rPr>
        <w:t xml:space="preserve">  mohou</w:t>
      </w:r>
      <w:proofErr w:type="gramEnd"/>
      <w:r w:rsidRPr="00D81E36">
        <w:rPr>
          <w:rFonts w:ascii="Arial" w:eastAsia="Times New Roman" w:hAnsi="Arial" w:cs="Arial"/>
          <w:color w:val="000000"/>
          <w:lang w:eastAsia="cs-CZ"/>
        </w:rPr>
        <w:t xml:space="preserve"> podle § 52 odst. 2 stavebního zákona podat pouze vlastníci pozemků a staveb dotčených návrhem řešení, oprávněný investor a zástupce</w:t>
      </w:r>
      <w:r w:rsidRPr="00534500">
        <w:rPr>
          <w:rFonts w:ascii="Arial" w:eastAsia="Times New Roman" w:hAnsi="Arial" w:cs="Arial"/>
          <w:color w:val="000000"/>
          <w:lang w:eastAsia="cs-CZ"/>
        </w:rPr>
        <w:t xml:space="preserve"> veřejnosti. </w:t>
      </w:r>
    </w:p>
    <w:p w:rsidR="00E80DD9" w:rsidRPr="00534500" w:rsidRDefault="00E80DD9" w:rsidP="00E80D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34500">
        <w:rPr>
          <w:rFonts w:ascii="Arial" w:eastAsia="Times New Roman" w:hAnsi="Arial" w:cs="Arial"/>
          <w:color w:val="000000"/>
          <w:lang w:eastAsia="cs-CZ"/>
        </w:rPr>
        <w:t>Podle § 55b odst. 2  stavebního zákona</w:t>
      </w:r>
      <w:r w:rsidRPr="00534500">
        <w:rPr>
          <w:rFonts w:ascii="Arial" w:eastAsia="Times New Roman" w:hAnsi="Arial" w:cs="Arial"/>
          <w:b/>
          <w:color w:val="000000"/>
          <w:lang w:eastAsia="cs-CZ"/>
        </w:rPr>
        <w:t xml:space="preserve">  nejpozději  do 7 dnů ode dne  veřejného  projednání může každý uplatnit své připomínky a dotčené osoby  podle § 52 odst. 2 námitky, ve kterých musí uvést odůvodnění, údaje podle katastru nemovitostí </w:t>
      </w:r>
      <w:r w:rsidRPr="00534500">
        <w:rPr>
          <w:rFonts w:ascii="Arial" w:eastAsia="Times New Roman" w:hAnsi="Arial" w:cs="Arial"/>
          <w:b/>
          <w:color w:val="000000"/>
          <w:lang w:eastAsia="cs-CZ"/>
        </w:rPr>
        <w:lastRenderedPageBreak/>
        <w:t>dokladující dotčená práva a vymezit území dotčené námitkou</w:t>
      </w:r>
      <w:r w:rsidRPr="00534500">
        <w:rPr>
          <w:rFonts w:ascii="Arial" w:eastAsia="Times New Roman" w:hAnsi="Arial" w:cs="Arial"/>
          <w:color w:val="000000"/>
          <w:lang w:eastAsia="cs-CZ"/>
        </w:rPr>
        <w:t>. Povinnost doložit údaje podle katastru nemovitostí se nevztahuje na zástupce veřejnosti.</w:t>
      </w:r>
    </w:p>
    <w:p w:rsidR="00E80DD9" w:rsidRPr="00D81E36" w:rsidRDefault="00E80DD9" w:rsidP="00E80D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D81E36">
        <w:rPr>
          <w:rFonts w:ascii="Arial" w:eastAsia="Times New Roman" w:hAnsi="Arial" w:cs="Arial"/>
          <w:b/>
          <w:color w:val="000000"/>
          <w:lang w:eastAsia="cs-CZ"/>
        </w:rPr>
        <w:t>Dotčené orgány uplatní do 7 dnů ode dne veřejného projednání</w:t>
      </w:r>
      <w:r w:rsidRPr="00D81E36">
        <w:rPr>
          <w:rFonts w:ascii="Arial" w:eastAsia="Times New Roman" w:hAnsi="Arial" w:cs="Arial"/>
          <w:color w:val="000000"/>
          <w:lang w:eastAsia="cs-CZ"/>
        </w:rPr>
        <w:t xml:space="preserve"> sv</w:t>
      </w:r>
      <w:r w:rsidR="00534500" w:rsidRPr="00D81E36">
        <w:rPr>
          <w:rFonts w:ascii="Arial" w:eastAsia="Times New Roman" w:hAnsi="Arial" w:cs="Arial"/>
          <w:color w:val="000000"/>
          <w:lang w:eastAsia="cs-CZ"/>
        </w:rPr>
        <w:t>á stanoviska k návrhu Změny č. 2</w:t>
      </w:r>
      <w:r w:rsidRPr="00D81E36">
        <w:rPr>
          <w:rFonts w:ascii="Arial" w:eastAsia="Times New Roman" w:hAnsi="Arial" w:cs="Arial"/>
          <w:color w:val="000000"/>
          <w:lang w:eastAsia="cs-CZ"/>
        </w:rPr>
        <w:t xml:space="preserve">.   </w:t>
      </w:r>
    </w:p>
    <w:p w:rsidR="00E80DD9" w:rsidRPr="00D81E36" w:rsidRDefault="00E80DD9" w:rsidP="00E80D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D81E36">
        <w:rPr>
          <w:rFonts w:ascii="Arial" w:eastAsia="Times New Roman" w:hAnsi="Arial" w:cs="Arial"/>
          <w:b/>
          <w:color w:val="000000"/>
          <w:lang w:eastAsia="cs-CZ"/>
        </w:rPr>
        <w:t>K později uplatněným stanoviskům, připomínkám a námitkám se nepřihlíží.</w:t>
      </w:r>
      <w:r w:rsidRPr="00D81E36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E80DD9" w:rsidRPr="00D81E36" w:rsidRDefault="00E80DD9" w:rsidP="00E80D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D81E36">
        <w:rPr>
          <w:rFonts w:ascii="Arial" w:eastAsia="Times New Roman" w:hAnsi="Arial" w:cs="Arial"/>
          <w:color w:val="000000"/>
          <w:lang w:eastAsia="cs-CZ"/>
        </w:rPr>
        <w:t>Dle § 52 odst. 4 stavebního zákona se ke stanoviskům, námitkám a připomínkám ve věcech, o kterých bylo rozhodnuto při vydání zásad územního rozvoje nebo regulačního plánu vydaného krajem, nepřihlíží.</w:t>
      </w:r>
    </w:p>
    <w:p w:rsidR="00E80DD9" w:rsidRPr="00D81E36" w:rsidRDefault="00E80DD9" w:rsidP="00E80D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D81E36">
        <w:rPr>
          <w:rFonts w:ascii="Arial" w:eastAsia="Times New Roman" w:hAnsi="Arial" w:cs="Arial"/>
          <w:color w:val="000000"/>
          <w:lang w:eastAsia="cs-CZ"/>
        </w:rPr>
        <w:t xml:space="preserve">Dle § 22 odst. 3 stavebního zákona </w:t>
      </w:r>
      <w:proofErr w:type="gramStart"/>
      <w:r w:rsidRPr="00D81E36">
        <w:rPr>
          <w:rFonts w:ascii="Arial" w:eastAsia="Times New Roman" w:hAnsi="Arial" w:cs="Arial"/>
          <w:color w:val="000000"/>
          <w:lang w:eastAsia="cs-CZ"/>
        </w:rPr>
        <w:t>se  stanoviska</w:t>
      </w:r>
      <w:proofErr w:type="gramEnd"/>
      <w:r w:rsidRPr="00D81E36">
        <w:rPr>
          <w:rFonts w:ascii="Arial" w:eastAsia="Times New Roman" w:hAnsi="Arial" w:cs="Arial"/>
          <w:color w:val="000000"/>
          <w:lang w:eastAsia="cs-CZ"/>
        </w:rPr>
        <w:t xml:space="preserve">, námitky a připomínky uplatňují písemně.  </w:t>
      </w:r>
    </w:p>
    <w:p w:rsidR="00E80DD9" w:rsidRDefault="00E80DD9" w:rsidP="00E80DD9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81E36">
        <w:rPr>
          <w:rFonts w:ascii="Arial" w:eastAsia="Times New Roman" w:hAnsi="Arial" w:cs="Arial"/>
          <w:lang w:eastAsia="cs-CZ"/>
        </w:rPr>
        <w:t xml:space="preserve">V námitkách se musí uvést odůvodnění, údaje podle katastru nemovitostí dokladující dotčená práva a vymezit území dotčené námitkou. </w:t>
      </w:r>
    </w:p>
    <w:p w:rsidR="00D81E36" w:rsidRPr="00D81E36" w:rsidRDefault="00D81E36" w:rsidP="00E80DD9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81E36" w:rsidRDefault="00E80DD9" w:rsidP="00D81E36">
      <w:pPr>
        <w:spacing w:after="0"/>
        <w:jc w:val="both"/>
        <w:rPr>
          <w:rFonts w:ascii="Arial" w:eastAsia="Times New Roman" w:hAnsi="Arial" w:cs="Arial"/>
          <w:color w:val="000000"/>
          <w:lang w:eastAsia="cs-CZ"/>
        </w:rPr>
      </w:pPr>
      <w:r w:rsidRPr="00D81E36">
        <w:rPr>
          <w:rFonts w:ascii="Arial" w:eastAsia="Times New Roman" w:hAnsi="Arial" w:cs="Arial"/>
          <w:color w:val="000000"/>
          <w:lang w:eastAsia="cs-CZ"/>
        </w:rPr>
        <w:t xml:space="preserve">Veřejnost může být při pořizování návrhu územně plánovací zastupována zmocněným zástupcem veřejnosti. </w:t>
      </w:r>
    </w:p>
    <w:p w:rsidR="00E80DD9" w:rsidRPr="00D81E36" w:rsidRDefault="00E80DD9" w:rsidP="00D81E36">
      <w:pPr>
        <w:spacing w:after="0"/>
        <w:jc w:val="both"/>
        <w:rPr>
          <w:rFonts w:ascii="Arial" w:eastAsia="Times New Roman" w:hAnsi="Arial" w:cs="Arial"/>
          <w:color w:val="000000"/>
          <w:lang w:eastAsia="cs-CZ"/>
        </w:rPr>
      </w:pPr>
      <w:r w:rsidRPr="00D81E36">
        <w:rPr>
          <w:rFonts w:ascii="Arial" w:eastAsia="Times New Roman" w:hAnsi="Arial" w:cs="Arial"/>
          <w:color w:val="000000"/>
          <w:lang w:eastAsia="cs-CZ"/>
        </w:rPr>
        <w:t xml:space="preserve">Zástupcem veřejnosti může být fyzická nebo právnická osoba plně způsobilá k právním úkonům. Zástupce veřejnosti musí zmocnit nejméně jedna desetina občanů obce s méně než 2000 obyvateli nebo nejméně 200 občanů příslušné obce, kteří uplatňují věcně shodnou připomínku k návrhu územně plánovací dokumentace. Zmocnění zástupce veřejnosti se dokládá seznamem občanů obce, kteří uplatňují věcně shodnou připomínku, a podpisovou listinou, v níž je uvedeno jméno a příjmení, trvalý pobyt nebo pobyt, popřípadě adresa místa pobytu v zahraničí a podpis osoby prohlášením, že jmenovaného zástupce veřejnosti zmocňují k podání námitky na základě věcné shodné připomínky a k projednání této námitky podle tohoto zákona, a prohlášením zástupce veřejnosti. Toto prohlášení obsahuje jméno a příjmení zástupce veřejnosti, jeho trvalý pobyt nebo pobyt a podpis, že toto zmocnění přijímá. </w:t>
      </w:r>
    </w:p>
    <w:p w:rsidR="00E15C0E" w:rsidRPr="00D81E36" w:rsidRDefault="00E15C0E" w:rsidP="00E15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81E36">
        <w:rPr>
          <w:rFonts w:ascii="Arial" w:eastAsia="Times New Roman" w:hAnsi="Arial" w:cs="Arial"/>
          <w:lang w:eastAsia="cs-CZ"/>
        </w:rPr>
        <w:t xml:space="preserve">Změna č. </w:t>
      </w:r>
      <w:r w:rsidR="00534500" w:rsidRPr="00D81E36">
        <w:rPr>
          <w:rFonts w:ascii="Arial" w:eastAsia="Times New Roman" w:hAnsi="Arial" w:cs="Arial"/>
          <w:lang w:eastAsia="cs-CZ"/>
        </w:rPr>
        <w:t>2</w:t>
      </w:r>
      <w:r w:rsidRPr="00D81E36">
        <w:rPr>
          <w:rFonts w:ascii="Arial" w:eastAsia="Times New Roman" w:hAnsi="Arial" w:cs="Arial"/>
          <w:lang w:eastAsia="cs-CZ"/>
        </w:rPr>
        <w:t xml:space="preserve"> se zpracovává, projednává a vydává v rozsahu měněných částí.</w:t>
      </w:r>
    </w:p>
    <w:p w:rsidR="00E15C0E" w:rsidRPr="00D81E36" w:rsidRDefault="00E15C0E" w:rsidP="00E15C0E">
      <w:pPr>
        <w:pStyle w:val="Nadpis3"/>
        <w:keepNext w:val="0"/>
        <w:keepLines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</w:pPr>
      <w:r w:rsidRPr="00D81E36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K</w:t>
      </w:r>
      <w:r w:rsidR="00E80DD9" w:rsidRPr="00D81E36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 xml:space="preserve">orespondenci zasílejte na adresu Obecní úřad Žákovice, </w:t>
      </w:r>
      <w:r w:rsidRPr="00D81E36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č.p.100, 753 54 Žákovice (</w:t>
      </w:r>
      <w:r w:rsidRPr="00D81E36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 xml:space="preserve">ID datové schránky </w:t>
      </w:r>
      <w:r w:rsidRPr="00D81E36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u5faxxu).</w:t>
      </w:r>
    </w:p>
    <w:p w:rsidR="00E80DD9" w:rsidRPr="00534500" w:rsidRDefault="00E80DD9" w:rsidP="00E80DD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F09BE" w:rsidRPr="00534500" w:rsidRDefault="001F09BE" w:rsidP="00F56C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FF"/>
          <w:lang w:eastAsia="cs-CZ"/>
        </w:rPr>
      </w:pPr>
    </w:p>
    <w:p w:rsidR="00763F80" w:rsidRPr="00D819DC" w:rsidRDefault="00763F80" w:rsidP="00763F80">
      <w:pPr>
        <w:tabs>
          <w:tab w:val="left" w:pos="0"/>
        </w:tabs>
        <w:rPr>
          <w:rFonts w:ascii="Arial" w:hAnsi="Arial" w:cs="Arial"/>
        </w:rPr>
      </w:pPr>
      <w:r w:rsidRPr="00D819DC">
        <w:rPr>
          <w:rFonts w:ascii="Arial" w:hAnsi="Arial" w:cs="Arial"/>
        </w:rPr>
        <w:t xml:space="preserve">………………………                               </w:t>
      </w:r>
    </w:p>
    <w:p w:rsidR="00763F80" w:rsidRPr="00D819DC" w:rsidRDefault="00763F80" w:rsidP="00763F80">
      <w:pPr>
        <w:tabs>
          <w:tab w:val="left" w:pos="0"/>
        </w:tabs>
        <w:rPr>
          <w:rFonts w:ascii="Arial" w:hAnsi="Arial" w:cs="Arial"/>
        </w:rPr>
      </w:pPr>
      <w:r w:rsidRPr="00D819DC">
        <w:rPr>
          <w:rFonts w:ascii="Arial" w:hAnsi="Arial" w:cs="Arial"/>
        </w:rPr>
        <w:t xml:space="preserve">Razítko úřadu a podpis starosty                               </w:t>
      </w:r>
    </w:p>
    <w:p w:rsidR="00763F80" w:rsidRPr="00D819DC" w:rsidRDefault="00763F80" w:rsidP="00763F80">
      <w:pPr>
        <w:tabs>
          <w:tab w:val="left" w:pos="0"/>
        </w:tabs>
        <w:rPr>
          <w:rFonts w:ascii="Arial" w:hAnsi="Arial" w:cs="Arial"/>
        </w:rPr>
      </w:pPr>
    </w:p>
    <w:p w:rsidR="00763F80" w:rsidRPr="00D819DC" w:rsidRDefault="00763F80" w:rsidP="00763F80">
      <w:pPr>
        <w:tabs>
          <w:tab w:val="left" w:pos="0"/>
        </w:tabs>
        <w:rPr>
          <w:rFonts w:ascii="Arial" w:hAnsi="Arial" w:cs="Arial"/>
        </w:rPr>
      </w:pPr>
      <w:r w:rsidRPr="009E5D31">
        <w:rPr>
          <w:rFonts w:ascii="Arial" w:hAnsi="Arial" w:cs="Arial"/>
          <w:noProof/>
          <w:lang w:eastAsia="cs-CZ"/>
        </w:rPr>
        <w:drawing>
          <wp:inline distT="0" distB="0" distL="0" distR="0">
            <wp:extent cx="1712595" cy="534670"/>
            <wp:effectExtent l="19050" t="0" r="1905" b="0"/>
            <wp:docPr id="3" name="obrázek 1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F80" w:rsidRPr="00D819DC" w:rsidRDefault="00763F80" w:rsidP="00763F80">
      <w:pPr>
        <w:tabs>
          <w:tab w:val="left" w:pos="0"/>
        </w:tabs>
        <w:rPr>
          <w:rFonts w:ascii="Arial" w:hAnsi="Arial" w:cs="Arial"/>
        </w:rPr>
      </w:pPr>
      <w:r w:rsidRPr="00D819DC">
        <w:rPr>
          <w:rFonts w:ascii="Arial" w:hAnsi="Arial" w:cs="Arial"/>
        </w:rPr>
        <w:t>.....................................</w:t>
      </w:r>
    </w:p>
    <w:p w:rsidR="00763F80" w:rsidRPr="00D819DC" w:rsidRDefault="00763F80" w:rsidP="00763F80">
      <w:pPr>
        <w:ind w:left="1416" w:hanging="1558"/>
        <w:rPr>
          <w:rFonts w:ascii="Arial" w:hAnsi="Arial" w:cs="Arial"/>
        </w:rPr>
      </w:pPr>
      <w:r w:rsidRPr="00D819DC">
        <w:rPr>
          <w:rFonts w:ascii="Arial" w:hAnsi="Arial" w:cs="Arial"/>
        </w:rPr>
        <w:t>Razítko podpis kvalifiko</w:t>
      </w:r>
      <w:bookmarkStart w:id="0" w:name="_GoBack"/>
      <w:bookmarkEnd w:id="0"/>
      <w:r w:rsidRPr="00D819DC">
        <w:rPr>
          <w:rFonts w:ascii="Arial" w:hAnsi="Arial" w:cs="Arial"/>
        </w:rPr>
        <w:t xml:space="preserve">vané osoby </w:t>
      </w:r>
    </w:p>
    <w:p w:rsidR="00763F80" w:rsidRPr="00D819DC" w:rsidRDefault="00763F80" w:rsidP="00763F80">
      <w:pPr>
        <w:ind w:left="1416" w:hanging="1558"/>
        <w:rPr>
          <w:rFonts w:ascii="Arial" w:hAnsi="Arial" w:cs="Arial"/>
        </w:rPr>
      </w:pPr>
      <w:r w:rsidRPr="00D819DC">
        <w:rPr>
          <w:rFonts w:ascii="Arial" w:hAnsi="Arial" w:cs="Arial"/>
        </w:rPr>
        <w:t>pro výkon územně plánovací činnosti</w:t>
      </w:r>
    </w:p>
    <w:p w:rsidR="00B72FF8" w:rsidRPr="00534500" w:rsidRDefault="00B72FF8" w:rsidP="00F56C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534500">
        <w:rPr>
          <w:rFonts w:ascii="Arial" w:eastAsia="Times New Roman" w:hAnsi="Arial" w:cs="Arial"/>
          <w:lang w:eastAsia="cs-CZ"/>
        </w:rPr>
        <w:tab/>
      </w:r>
    </w:p>
    <w:p w:rsidR="00A43DAD" w:rsidRPr="00534500" w:rsidRDefault="00A43DAD" w:rsidP="00B72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</w:p>
    <w:p w:rsidR="00B72FF8" w:rsidRPr="00534500" w:rsidRDefault="00B72FF8" w:rsidP="00B72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sectPr w:rsidR="00B72FF8" w:rsidRPr="00534500" w:rsidSect="00507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276DC"/>
    <w:multiLevelType w:val="multilevel"/>
    <w:tmpl w:val="33B4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B4CCF"/>
    <w:multiLevelType w:val="hybridMultilevel"/>
    <w:tmpl w:val="BA22499E"/>
    <w:lvl w:ilvl="0" w:tplc="275680A0">
      <w:start w:val="1"/>
      <w:numFmt w:val="ordinal"/>
      <w:lvlText w:val="%1"/>
      <w:lvlJc w:val="left"/>
      <w:pPr>
        <w:tabs>
          <w:tab w:val="num" w:pos="760"/>
        </w:tabs>
        <w:ind w:left="1140" w:hanging="72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24491"/>
    <w:rsid w:val="00016E55"/>
    <w:rsid w:val="000D7566"/>
    <w:rsid w:val="0017212B"/>
    <w:rsid w:val="001F09BE"/>
    <w:rsid w:val="002B5DB6"/>
    <w:rsid w:val="00310C74"/>
    <w:rsid w:val="00326312"/>
    <w:rsid w:val="00422279"/>
    <w:rsid w:val="00507B59"/>
    <w:rsid w:val="00534500"/>
    <w:rsid w:val="005F2428"/>
    <w:rsid w:val="00600839"/>
    <w:rsid w:val="007429AC"/>
    <w:rsid w:val="00763F80"/>
    <w:rsid w:val="00794CDF"/>
    <w:rsid w:val="007A362B"/>
    <w:rsid w:val="00815703"/>
    <w:rsid w:val="00924491"/>
    <w:rsid w:val="009D581D"/>
    <w:rsid w:val="009F3FBA"/>
    <w:rsid w:val="00A43DAD"/>
    <w:rsid w:val="00B461F6"/>
    <w:rsid w:val="00B72FF8"/>
    <w:rsid w:val="00D42772"/>
    <w:rsid w:val="00D81E36"/>
    <w:rsid w:val="00D90EA8"/>
    <w:rsid w:val="00D964CC"/>
    <w:rsid w:val="00DA291E"/>
    <w:rsid w:val="00DF5D18"/>
    <w:rsid w:val="00E15C0E"/>
    <w:rsid w:val="00E80DD9"/>
    <w:rsid w:val="00EA3A7F"/>
    <w:rsid w:val="00F56C17"/>
    <w:rsid w:val="00FE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B59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15C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12B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E15C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579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.zakovice@seznam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Chmelová Lenka</dc:creator>
  <cp:lastModifiedBy>Admin</cp:lastModifiedBy>
  <cp:revision>2</cp:revision>
  <dcterms:created xsi:type="dcterms:W3CDTF">2023-09-20T09:12:00Z</dcterms:created>
  <dcterms:modified xsi:type="dcterms:W3CDTF">2023-09-20T09:12:00Z</dcterms:modified>
</cp:coreProperties>
</file>